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F" w:rsidRDefault="0092654B" w:rsidP="00D60E3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</w:t>
      </w:r>
      <w:r w:rsidR="00D60E33">
        <w:rPr>
          <w:b/>
          <w:sz w:val="28"/>
          <w:szCs w:val="28"/>
        </w:rPr>
        <w:t>OAC EXECUTIVE COMMITTEE &amp; BOARD OF DIRECTORS MEETING</w:t>
      </w:r>
    </w:p>
    <w:p w:rsidR="00D60E33" w:rsidRDefault="00D60E33" w:rsidP="00D60E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MARCH 25, 20</w:t>
      </w:r>
      <w:r w:rsidR="006040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D60E33" w:rsidRDefault="00D60E33" w:rsidP="00D60E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FRANKLIN AVENUE</w:t>
      </w:r>
    </w:p>
    <w:p w:rsidR="00D60E33" w:rsidRDefault="00D60E33" w:rsidP="00D60E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D60E33" w:rsidRDefault="00D60E33" w:rsidP="00D60E33">
      <w:pPr>
        <w:pStyle w:val="NoSpacing"/>
        <w:jc w:val="center"/>
        <w:rPr>
          <w:b/>
          <w:sz w:val="28"/>
          <w:szCs w:val="28"/>
        </w:rPr>
      </w:pPr>
    </w:p>
    <w:p w:rsidR="00D60E33" w:rsidRDefault="00D60E33" w:rsidP="00D60E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60E33" w:rsidRDefault="00D60E33" w:rsidP="00D60E33">
      <w:pPr>
        <w:pStyle w:val="NoSpacing"/>
        <w:jc w:val="center"/>
        <w:rPr>
          <w:b/>
          <w:sz w:val="28"/>
          <w:szCs w:val="28"/>
        </w:rPr>
      </w:pP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 w:rsidR="007A74F0">
        <w:rPr>
          <w:b/>
          <w:sz w:val="28"/>
          <w:szCs w:val="28"/>
        </w:rPr>
        <w:tab/>
      </w:r>
      <w:r w:rsidR="007A74F0">
        <w:rPr>
          <w:b/>
          <w:sz w:val="28"/>
          <w:szCs w:val="28"/>
        </w:rPr>
        <w:tab/>
      </w:r>
      <w:r w:rsidR="007A74F0">
        <w:rPr>
          <w:b/>
          <w:sz w:val="28"/>
          <w:szCs w:val="28"/>
        </w:rPr>
        <w:tab/>
      </w:r>
      <w:r w:rsidR="007A74F0">
        <w:rPr>
          <w:b/>
          <w:sz w:val="28"/>
          <w:szCs w:val="28"/>
        </w:rPr>
        <w:tab/>
      </w:r>
      <w:r w:rsidR="007A74F0">
        <w:rPr>
          <w:b/>
          <w:sz w:val="28"/>
          <w:szCs w:val="28"/>
        </w:rPr>
        <w:tab/>
      </w:r>
      <w:r w:rsidR="007A74F0">
        <w:rPr>
          <w:b/>
          <w:sz w:val="28"/>
          <w:szCs w:val="28"/>
        </w:rPr>
        <w:tab/>
      </w:r>
      <w:r w:rsidR="007A74F0">
        <w:rPr>
          <w:b/>
          <w:sz w:val="28"/>
          <w:szCs w:val="28"/>
        </w:rPr>
        <w:tab/>
        <w:t>Action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February 25, 2019 Executive Committee Meeting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February 25, 2019 Board of Directors Meeting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 Director’s Report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2018 EOAC Monitoring Guide (TACAA)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Report</w:t>
      </w:r>
    </w:p>
    <w:p w:rsidR="00AF69D3" w:rsidRDefault="00AF69D3" w:rsidP="00FC5724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Point Indicators (NPI Targets)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EB48B2" w:rsidRDefault="00EB48B2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Memorandum of Understanding (MOU) for E-Verify</w:t>
      </w:r>
    </w:p>
    <w:p w:rsidR="00D60E33" w:rsidRDefault="00D60E33" w:rsidP="00D60E3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 Start Director’s Report</w:t>
      </w:r>
    </w:p>
    <w:p w:rsidR="00D60E33" w:rsidRDefault="00D60E33" w:rsidP="00D60E33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</w:t>
      </w:r>
    </w:p>
    <w:p w:rsidR="00D60E33" w:rsidRDefault="00D60E33" w:rsidP="00D60E33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Readiness</w:t>
      </w:r>
    </w:p>
    <w:p w:rsidR="00D60E33" w:rsidRDefault="00D60E33" w:rsidP="00D60E33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CACFP Meals Reimbursement Report</w:t>
      </w:r>
    </w:p>
    <w:p w:rsidR="00D60E33" w:rsidRDefault="00D60E33" w:rsidP="00D60E33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Operations Information Local/</w:t>
      </w:r>
    </w:p>
    <w:p w:rsidR="00D60E33" w:rsidRDefault="00D60E33" w:rsidP="00D60E3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National </w:t>
      </w:r>
    </w:p>
    <w:p w:rsidR="00193B31" w:rsidRDefault="00193B31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Hire Director of Child Care Services - Vickie Rodriguez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35C59" w:rsidRDefault="006C2061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35C59">
        <w:rPr>
          <w:b/>
          <w:sz w:val="28"/>
          <w:szCs w:val="28"/>
        </w:rPr>
        <w:t>gency Budget – May 1, 2019 – April 30, 2020</w:t>
      </w:r>
      <w:r w:rsidR="00A35C59">
        <w:rPr>
          <w:b/>
          <w:sz w:val="28"/>
          <w:szCs w:val="28"/>
        </w:rPr>
        <w:tab/>
      </w:r>
      <w:r w:rsidR="00A35C59">
        <w:rPr>
          <w:b/>
          <w:sz w:val="28"/>
          <w:szCs w:val="28"/>
        </w:rPr>
        <w:tab/>
      </w:r>
      <w:r w:rsidR="00A35C59">
        <w:rPr>
          <w:b/>
          <w:sz w:val="28"/>
          <w:szCs w:val="28"/>
        </w:rPr>
        <w:tab/>
        <w:t>Action</w:t>
      </w:r>
    </w:p>
    <w:p w:rsidR="00A55151" w:rsidRDefault="00A55151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990 – </w:t>
      </w:r>
      <w:r w:rsidRPr="00A55151">
        <w:rPr>
          <w:b/>
          <w:sz w:val="28"/>
          <w:szCs w:val="28"/>
          <w:highlight w:val="yellow"/>
        </w:rPr>
        <w:t>Standard 8.6</w:t>
      </w:r>
      <w:r w:rsidRPr="00A5515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D60E33" w:rsidRDefault="00D60E33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February 2019 – </w:t>
      </w:r>
      <w:r w:rsidRPr="00A532D9">
        <w:rPr>
          <w:b/>
          <w:sz w:val="28"/>
          <w:szCs w:val="28"/>
          <w:highlight w:val="yellow"/>
        </w:rPr>
        <w:t>Standard 8.7</w:t>
      </w:r>
      <w:r w:rsidR="00A532D9">
        <w:rPr>
          <w:b/>
          <w:sz w:val="28"/>
          <w:szCs w:val="28"/>
        </w:rPr>
        <w:tab/>
      </w:r>
      <w:r w:rsidR="00A532D9">
        <w:rPr>
          <w:b/>
          <w:sz w:val="28"/>
          <w:szCs w:val="28"/>
        </w:rPr>
        <w:tab/>
      </w:r>
      <w:r w:rsidR="00A532D9">
        <w:rPr>
          <w:b/>
          <w:sz w:val="28"/>
          <w:szCs w:val="28"/>
        </w:rPr>
        <w:tab/>
        <w:t>Action</w:t>
      </w:r>
    </w:p>
    <w:p w:rsidR="00A532D9" w:rsidRDefault="00A532D9" w:rsidP="00D60E3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Director’s Performance Appraisal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Action </w:t>
      </w:r>
    </w:p>
    <w:p w:rsidR="00A532D9" w:rsidRDefault="00A532D9" w:rsidP="00A532D9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 Meeting Date – </w:t>
      </w:r>
      <w:r w:rsidRPr="00A532D9">
        <w:rPr>
          <w:b/>
          <w:sz w:val="28"/>
          <w:szCs w:val="28"/>
          <w:highlight w:val="yellow"/>
        </w:rPr>
        <w:t>Standard 7.4 &amp; 7.5</w:t>
      </w:r>
      <w:r>
        <w:rPr>
          <w:b/>
          <w:sz w:val="28"/>
          <w:szCs w:val="28"/>
        </w:rPr>
        <w:tab/>
      </w:r>
    </w:p>
    <w:p w:rsidR="00720A58" w:rsidRDefault="00720A58" w:rsidP="0059393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93937">
        <w:rPr>
          <w:b/>
          <w:sz w:val="28"/>
          <w:szCs w:val="28"/>
        </w:rPr>
        <w:t>Job Descriptions</w:t>
      </w:r>
      <w:r w:rsidR="00593937">
        <w:rPr>
          <w:b/>
          <w:sz w:val="28"/>
          <w:szCs w:val="28"/>
        </w:rPr>
        <w:t xml:space="preserve"> </w:t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</w:r>
      <w:r w:rsidR="00593937">
        <w:rPr>
          <w:b/>
          <w:sz w:val="28"/>
          <w:szCs w:val="28"/>
        </w:rPr>
        <w:tab/>
        <w:t>A</w:t>
      </w:r>
      <w:r w:rsidRPr="00593937">
        <w:rPr>
          <w:b/>
          <w:sz w:val="28"/>
          <w:szCs w:val="28"/>
        </w:rPr>
        <w:t>ction</w:t>
      </w:r>
    </w:p>
    <w:p w:rsidR="00593937" w:rsidRPr="00593937" w:rsidRDefault="00593937" w:rsidP="00593937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Human Resource Generalist Grade 10</w:t>
      </w:r>
    </w:p>
    <w:p w:rsidR="00A74198" w:rsidRDefault="00A74198" w:rsidP="00A53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EOAC Succession Plan Revision – </w:t>
      </w:r>
      <w:r w:rsidRPr="00A74198">
        <w:rPr>
          <w:b/>
          <w:sz w:val="28"/>
          <w:szCs w:val="28"/>
          <w:highlight w:val="yellow"/>
        </w:rPr>
        <w:t>Standard 4.5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35C59" w:rsidRDefault="00A35C59" w:rsidP="00A53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HS/EHS Record Keeping &amp; Reporting Policy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35C59" w:rsidRDefault="00A35C59" w:rsidP="00A53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Recruitment, Selection &amp; Enrollment Policy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35C59" w:rsidRDefault="00A35C59" w:rsidP="00A53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Middle of Year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532D9" w:rsidRDefault="00EC1408" w:rsidP="00A53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EC1408" w:rsidRDefault="00EC1408" w:rsidP="00EC140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551.071 Private Consultation with the board’s attorney.</w:t>
      </w:r>
    </w:p>
    <w:p w:rsidR="00EC1408" w:rsidRDefault="00EC1408" w:rsidP="00EC140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551.072 Discussing purchase, exchange, lease, or value</w:t>
      </w:r>
    </w:p>
    <w:p w:rsidR="00EC1408" w:rsidRDefault="00EC1408" w:rsidP="00EC140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Of real property.</w:t>
      </w:r>
    </w:p>
    <w:p w:rsidR="00EC1408" w:rsidRDefault="00EC1408" w:rsidP="00EC140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551.073 Discussing negotiated contracts for prospective</w:t>
      </w:r>
    </w:p>
    <w:p w:rsidR="00EC1408" w:rsidRDefault="00EC1408" w:rsidP="00EC140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gifts or donations</w:t>
      </w:r>
    </w:p>
    <w:p w:rsidR="00EC1408" w:rsidRDefault="00EC1408" w:rsidP="00EC140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551.074 Discussing personnel or to hear complaints against personnel.</w:t>
      </w:r>
    </w:p>
    <w:p w:rsidR="00A35C59" w:rsidRDefault="00A35C59" w:rsidP="00EC140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Carry Forward Request Budget – Received NOGA</w:t>
      </w:r>
      <w:r>
        <w:rPr>
          <w:b/>
          <w:sz w:val="28"/>
          <w:szCs w:val="28"/>
        </w:rPr>
        <w:tab/>
        <w:t>Information</w:t>
      </w:r>
    </w:p>
    <w:p w:rsidR="00B8049C" w:rsidRDefault="00B8049C" w:rsidP="00EC140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Delay of HS/EHS Notice of Grant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Information</w:t>
      </w:r>
    </w:p>
    <w:p w:rsidR="00A74198" w:rsidRDefault="00A74198" w:rsidP="00EC140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Vacancies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5C59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Reminder</w:t>
      </w:r>
    </w:p>
    <w:p w:rsidR="008E3D2C" w:rsidRDefault="008E3D2C" w:rsidP="00EC140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8E3D2C" w:rsidRDefault="008E3D2C" w:rsidP="008E3D2C">
      <w:pPr>
        <w:pStyle w:val="NoSpacing"/>
        <w:ind w:left="720"/>
        <w:rPr>
          <w:b/>
          <w:sz w:val="28"/>
          <w:szCs w:val="28"/>
        </w:rPr>
      </w:pPr>
    </w:p>
    <w:p w:rsidR="00EC1408" w:rsidRPr="00D60E33" w:rsidRDefault="00EC1408" w:rsidP="00EC1408">
      <w:pPr>
        <w:pStyle w:val="NoSpacing"/>
        <w:ind w:left="1440"/>
        <w:rPr>
          <w:b/>
          <w:sz w:val="28"/>
          <w:szCs w:val="28"/>
        </w:rPr>
      </w:pPr>
    </w:p>
    <w:sectPr w:rsidR="00EC1408" w:rsidRPr="00D60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4B" w:rsidRDefault="0092654B" w:rsidP="0092654B">
      <w:pPr>
        <w:spacing w:after="0" w:line="240" w:lineRule="auto"/>
      </w:pPr>
      <w:r>
        <w:separator/>
      </w:r>
    </w:p>
  </w:endnote>
  <w:endnote w:type="continuationSeparator" w:id="0">
    <w:p w:rsidR="0092654B" w:rsidRDefault="0092654B" w:rsidP="0092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264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54B" w:rsidRDefault="00926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54B" w:rsidRDefault="0092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4B" w:rsidRDefault="0092654B" w:rsidP="0092654B">
      <w:pPr>
        <w:spacing w:after="0" w:line="240" w:lineRule="auto"/>
      </w:pPr>
      <w:r>
        <w:separator/>
      </w:r>
    </w:p>
  </w:footnote>
  <w:footnote w:type="continuationSeparator" w:id="0">
    <w:p w:rsidR="0092654B" w:rsidRDefault="0092654B" w:rsidP="0092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0AD"/>
    <w:multiLevelType w:val="hybridMultilevel"/>
    <w:tmpl w:val="707A81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A0EE7"/>
    <w:multiLevelType w:val="hybridMultilevel"/>
    <w:tmpl w:val="DB76D5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B89423C"/>
    <w:multiLevelType w:val="hybridMultilevel"/>
    <w:tmpl w:val="61F69E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2A1C1E"/>
    <w:multiLevelType w:val="hybridMultilevel"/>
    <w:tmpl w:val="E954FF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643324"/>
    <w:multiLevelType w:val="hybridMultilevel"/>
    <w:tmpl w:val="5D5893DC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4D255904"/>
    <w:multiLevelType w:val="hybridMultilevel"/>
    <w:tmpl w:val="5DAC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3075"/>
    <w:multiLevelType w:val="hybridMultilevel"/>
    <w:tmpl w:val="6EAC39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1C7223"/>
    <w:multiLevelType w:val="hybridMultilevel"/>
    <w:tmpl w:val="E1621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1BCC"/>
    <w:multiLevelType w:val="hybridMultilevel"/>
    <w:tmpl w:val="26B43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E25F8"/>
    <w:multiLevelType w:val="hybridMultilevel"/>
    <w:tmpl w:val="BEA40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33"/>
    <w:rsid w:val="00024DB3"/>
    <w:rsid w:val="00193B31"/>
    <w:rsid w:val="001F4B57"/>
    <w:rsid w:val="0032413B"/>
    <w:rsid w:val="003C55B2"/>
    <w:rsid w:val="00516178"/>
    <w:rsid w:val="00593937"/>
    <w:rsid w:val="005E5E83"/>
    <w:rsid w:val="006040EF"/>
    <w:rsid w:val="006C2061"/>
    <w:rsid w:val="00720A58"/>
    <w:rsid w:val="007A74F0"/>
    <w:rsid w:val="008E3D2C"/>
    <w:rsid w:val="0092654B"/>
    <w:rsid w:val="00937301"/>
    <w:rsid w:val="00A35C59"/>
    <w:rsid w:val="00A532D9"/>
    <w:rsid w:val="00A55151"/>
    <w:rsid w:val="00A74198"/>
    <w:rsid w:val="00AF69D3"/>
    <w:rsid w:val="00B8049C"/>
    <w:rsid w:val="00D60E33"/>
    <w:rsid w:val="00EB48B2"/>
    <w:rsid w:val="00EC1408"/>
    <w:rsid w:val="00EF0DE1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1979-B0A0-4ECE-956E-5D2CAF6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E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4B"/>
  </w:style>
  <w:style w:type="paragraph" w:styleId="Footer">
    <w:name w:val="footer"/>
    <w:basedOn w:val="Normal"/>
    <w:link w:val="FooterChar"/>
    <w:uiPriority w:val="99"/>
    <w:unhideWhenUsed/>
    <w:rsid w:val="009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20</cp:revision>
  <cp:lastPrinted>2019-03-18T19:15:00Z</cp:lastPrinted>
  <dcterms:created xsi:type="dcterms:W3CDTF">2019-03-04T21:02:00Z</dcterms:created>
  <dcterms:modified xsi:type="dcterms:W3CDTF">2019-03-18T19:16:00Z</dcterms:modified>
</cp:coreProperties>
</file>